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AB" w:rsidRDefault="008066F9" w:rsidP="008066F9">
      <w:pPr>
        <w:pStyle w:val="Corpodetexto"/>
        <w:rPr>
          <w:sz w:val="20"/>
        </w:rPr>
      </w:pPr>
      <w:r>
        <w:rPr>
          <w:sz w:val="20"/>
        </w:rPr>
        <w:t xml:space="preserve">      </w:t>
      </w:r>
      <w:r w:rsidR="000C3E4B"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829300" cy="827405"/>
                <wp:effectExtent l="0" t="0" r="0" b="1079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827405"/>
                          <a:chOff x="0" y="0"/>
                          <a:chExt cx="9318" cy="1303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" y="27"/>
                            <a:ext cx="790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0" y="1213"/>
                            <a:ext cx="9304" cy="89"/>
                          </a:xfrm>
                          <a:custGeom>
                            <a:avLst/>
                            <a:gdLst>
                              <a:gd name="T0" fmla="*/ 9304 w 9304"/>
                              <a:gd name="T1" fmla="+- 0 1242 1213"/>
                              <a:gd name="T2" fmla="*/ 1242 h 89"/>
                              <a:gd name="T3" fmla="*/ 8118 w 9304"/>
                              <a:gd name="T4" fmla="+- 0 1242 1213"/>
                              <a:gd name="T5" fmla="*/ 1242 h 89"/>
                              <a:gd name="T6" fmla="*/ 8044 w 9304"/>
                              <a:gd name="T7" fmla="+- 0 1242 1213"/>
                              <a:gd name="T8" fmla="*/ 1242 h 89"/>
                              <a:gd name="T9" fmla="*/ 8030 w 9304"/>
                              <a:gd name="T10" fmla="+- 0 1242 1213"/>
                              <a:gd name="T11" fmla="*/ 1242 h 89"/>
                              <a:gd name="T12" fmla="*/ 1097 w 9304"/>
                              <a:gd name="T13" fmla="+- 0 1242 1213"/>
                              <a:gd name="T14" fmla="*/ 1242 h 89"/>
                              <a:gd name="T15" fmla="*/ 1022 w 9304"/>
                              <a:gd name="T16" fmla="+- 0 1242 1213"/>
                              <a:gd name="T17" fmla="*/ 1242 h 89"/>
                              <a:gd name="T18" fmla="*/ 1008 w 9304"/>
                              <a:gd name="T19" fmla="+- 0 1242 1213"/>
                              <a:gd name="T20" fmla="*/ 1242 h 89"/>
                              <a:gd name="T21" fmla="*/ 0 w 9304"/>
                              <a:gd name="T22" fmla="+- 0 1242 1213"/>
                              <a:gd name="T23" fmla="*/ 1242 h 89"/>
                              <a:gd name="T24" fmla="*/ 0 w 9304"/>
                              <a:gd name="T25" fmla="+- 0 1302 1213"/>
                              <a:gd name="T26" fmla="*/ 1302 h 89"/>
                              <a:gd name="T27" fmla="*/ 1008 w 9304"/>
                              <a:gd name="T28" fmla="+- 0 1302 1213"/>
                              <a:gd name="T29" fmla="*/ 1302 h 89"/>
                              <a:gd name="T30" fmla="*/ 1022 w 9304"/>
                              <a:gd name="T31" fmla="+- 0 1302 1213"/>
                              <a:gd name="T32" fmla="*/ 1302 h 89"/>
                              <a:gd name="T33" fmla="*/ 1097 w 9304"/>
                              <a:gd name="T34" fmla="+- 0 1302 1213"/>
                              <a:gd name="T35" fmla="*/ 1302 h 89"/>
                              <a:gd name="T36" fmla="*/ 8030 w 9304"/>
                              <a:gd name="T37" fmla="+- 0 1302 1213"/>
                              <a:gd name="T38" fmla="*/ 1302 h 89"/>
                              <a:gd name="T39" fmla="*/ 8044 w 9304"/>
                              <a:gd name="T40" fmla="+- 0 1302 1213"/>
                              <a:gd name="T41" fmla="*/ 1302 h 89"/>
                              <a:gd name="T42" fmla="*/ 8118 w 9304"/>
                              <a:gd name="T43" fmla="+- 0 1302 1213"/>
                              <a:gd name="T44" fmla="*/ 1302 h 89"/>
                              <a:gd name="T45" fmla="*/ 9304 w 9304"/>
                              <a:gd name="T46" fmla="+- 0 1302 1213"/>
                              <a:gd name="T47" fmla="*/ 1302 h 89"/>
                              <a:gd name="T48" fmla="*/ 9304 w 9304"/>
                              <a:gd name="T49" fmla="+- 0 1242 1213"/>
                              <a:gd name="T50" fmla="*/ 1242 h 89"/>
                              <a:gd name="T51" fmla="*/ 9304 w 9304"/>
                              <a:gd name="T52" fmla="+- 0 1213 1213"/>
                              <a:gd name="T53" fmla="*/ 1213 h 89"/>
                              <a:gd name="T54" fmla="*/ 8118 w 9304"/>
                              <a:gd name="T55" fmla="+- 0 1213 1213"/>
                              <a:gd name="T56" fmla="*/ 1213 h 89"/>
                              <a:gd name="T57" fmla="*/ 8044 w 9304"/>
                              <a:gd name="T58" fmla="+- 0 1213 1213"/>
                              <a:gd name="T59" fmla="*/ 1213 h 89"/>
                              <a:gd name="T60" fmla="*/ 8030 w 9304"/>
                              <a:gd name="T61" fmla="+- 0 1213 1213"/>
                              <a:gd name="T62" fmla="*/ 1213 h 89"/>
                              <a:gd name="T63" fmla="*/ 1097 w 9304"/>
                              <a:gd name="T64" fmla="+- 0 1213 1213"/>
                              <a:gd name="T65" fmla="*/ 1213 h 89"/>
                              <a:gd name="T66" fmla="*/ 1022 w 9304"/>
                              <a:gd name="T67" fmla="+- 0 1213 1213"/>
                              <a:gd name="T68" fmla="*/ 1213 h 89"/>
                              <a:gd name="T69" fmla="*/ 1008 w 9304"/>
                              <a:gd name="T70" fmla="+- 0 1213 1213"/>
                              <a:gd name="T71" fmla="*/ 1213 h 89"/>
                              <a:gd name="T72" fmla="*/ 0 w 9304"/>
                              <a:gd name="T73" fmla="+- 0 1213 1213"/>
                              <a:gd name="T74" fmla="*/ 1213 h 89"/>
                              <a:gd name="T75" fmla="*/ 0 w 9304"/>
                              <a:gd name="T76" fmla="+- 0 1228 1213"/>
                              <a:gd name="T77" fmla="*/ 1228 h 89"/>
                              <a:gd name="T78" fmla="*/ 1008 w 9304"/>
                              <a:gd name="T79" fmla="+- 0 1228 1213"/>
                              <a:gd name="T80" fmla="*/ 1228 h 89"/>
                              <a:gd name="T81" fmla="*/ 1022 w 9304"/>
                              <a:gd name="T82" fmla="+- 0 1228 1213"/>
                              <a:gd name="T83" fmla="*/ 1228 h 89"/>
                              <a:gd name="T84" fmla="*/ 1097 w 9304"/>
                              <a:gd name="T85" fmla="+- 0 1228 1213"/>
                              <a:gd name="T86" fmla="*/ 1228 h 89"/>
                              <a:gd name="T87" fmla="*/ 8030 w 9304"/>
                              <a:gd name="T88" fmla="+- 0 1228 1213"/>
                              <a:gd name="T89" fmla="*/ 1228 h 89"/>
                              <a:gd name="T90" fmla="*/ 8044 w 9304"/>
                              <a:gd name="T91" fmla="+- 0 1228 1213"/>
                              <a:gd name="T92" fmla="*/ 1228 h 89"/>
                              <a:gd name="T93" fmla="*/ 8118 w 9304"/>
                              <a:gd name="T94" fmla="+- 0 1228 1213"/>
                              <a:gd name="T95" fmla="*/ 1228 h 89"/>
                              <a:gd name="T96" fmla="*/ 9304 w 9304"/>
                              <a:gd name="T97" fmla="+- 0 1228 1213"/>
                              <a:gd name="T98" fmla="*/ 1228 h 89"/>
                              <a:gd name="T99" fmla="*/ 9304 w 9304"/>
                              <a:gd name="T100" fmla="+- 0 1213 1213"/>
                              <a:gd name="T101" fmla="*/ 1213 h 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9304" h="89">
                                <a:moveTo>
                                  <a:pt x="9304" y="29"/>
                                </a:moveTo>
                                <a:lnTo>
                                  <a:pt x="8118" y="29"/>
                                </a:lnTo>
                                <a:lnTo>
                                  <a:pt x="8044" y="29"/>
                                </a:lnTo>
                                <a:lnTo>
                                  <a:pt x="8030" y="29"/>
                                </a:lnTo>
                                <a:lnTo>
                                  <a:pt x="1097" y="29"/>
                                </a:lnTo>
                                <a:lnTo>
                                  <a:pt x="1022" y="29"/>
                                </a:lnTo>
                                <a:lnTo>
                                  <a:pt x="1008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1008" y="89"/>
                                </a:lnTo>
                                <a:lnTo>
                                  <a:pt x="1022" y="89"/>
                                </a:lnTo>
                                <a:lnTo>
                                  <a:pt x="1097" y="89"/>
                                </a:lnTo>
                                <a:lnTo>
                                  <a:pt x="8030" y="89"/>
                                </a:lnTo>
                                <a:lnTo>
                                  <a:pt x="8044" y="89"/>
                                </a:lnTo>
                                <a:lnTo>
                                  <a:pt x="8118" y="89"/>
                                </a:lnTo>
                                <a:lnTo>
                                  <a:pt x="9304" y="89"/>
                                </a:lnTo>
                                <a:lnTo>
                                  <a:pt x="9304" y="29"/>
                                </a:lnTo>
                                <a:close/>
                                <a:moveTo>
                                  <a:pt x="9304" y="0"/>
                                </a:moveTo>
                                <a:lnTo>
                                  <a:pt x="8118" y="0"/>
                                </a:lnTo>
                                <a:lnTo>
                                  <a:pt x="8044" y="0"/>
                                </a:lnTo>
                                <a:lnTo>
                                  <a:pt x="8030" y="0"/>
                                </a:lnTo>
                                <a:lnTo>
                                  <a:pt x="1097" y="0"/>
                                </a:lnTo>
                                <a:lnTo>
                                  <a:pt x="1022" y="0"/>
                                </a:lnTo>
                                <a:lnTo>
                                  <a:pt x="1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008" y="15"/>
                                </a:lnTo>
                                <a:lnTo>
                                  <a:pt x="1022" y="15"/>
                                </a:lnTo>
                                <a:lnTo>
                                  <a:pt x="1097" y="15"/>
                                </a:lnTo>
                                <a:lnTo>
                                  <a:pt x="8030" y="15"/>
                                </a:lnTo>
                                <a:lnTo>
                                  <a:pt x="8044" y="15"/>
                                </a:lnTo>
                                <a:lnTo>
                                  <a:pt x="8118" y="15"/>
                                </a:lnTo>
                                <a:lnTo>
                                  <a:pt x="9304" y="15"/>
                                </a:lnTo>
                                <a:lnTo>
                                  <a:pt x="9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5" y="0"/>
                            <a:ext cx="1083" cy="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40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0AB" w:rsidRDefault="00D110AB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D110AB" w:rsidRDefault="000C3E4B">
                              <w:pPr>
                                <w:ind w:left="1132" w:right="1385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GOVERNO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ESTADO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RONDÔNIA</w:t>
                              </w:r>
                            </w:p>
                            <w:p w:rsidR="00D110AB" w:rsidRDefault="000C3E4B">
                              <w:pPr>
                                <w:spacing w:before="45"/>
                                <w:ind w:left="1133" w:right="1385"/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INSTITUTO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PREVIDÊNCIA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SERVIDORES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PÚBLICOS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ESTADO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RONDÔNIA</w:t>
                              </w:r>
                            </w:p>
                            <w:p w:rsidR="00D110AB" w:rsidRDefault="000C3E4B">
                              <w:pPr>
                                <w:spacing w:before="1"/>
                                <w:ind w:left="1132" w:right="1385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 P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 R O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59pt;height:65.15pt;mso-position-horizontal-relative:char;mso-position-vertical-relative:line" coordsize="9318,1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1;top:27;width:790;height:1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">
                  <v:imagedata r:id="rId6" o:title=""/>
                </v:shape>
                <v:shape id="AutoShape 6" o:spid="_x0000_s1028" style="position:absolute;top:1213;width:9304;height:89;visibility:visible;mso-wrap-style:square;v-text-anchor:top" coordsize="930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" path="m9304,29r-1186,l8044,29r-14,l1097,29r-75,l1008,29,,29,,89r1008,l1022,89r75,l8030,89r14,l8118,89r1186,l9304,29xm9304,l8118,r-74,l8030,,1097,r-75,l1008,,,,,15r1008,l1022,15r75,l8030,15r14,l8118,15r1186,l9304,xe" fillcolor="green" stroked="f">
                  <v:path arrowok="t" o:connecttype="custom" o:connectlocs="9304,1242;8118,1242;8044,1242;8030,1242;1097,1242;1022,1242;1008,1242;0,1242;0,1302;1008,1302;1022,1302;1097,1302;8030,1302;8044,1302;8118,1302;9304,1302;9304,1242;9304,1213;8118,1213;8044,1213;8030,1213;1097,1213;1022,1213;1008,1213;0,1213;0,1228;1008,1228;1022,1228;1097,1228;8030,1228;8044,1228;8118,1228;9304,1228;9304,1213" o:connectangles="0,0,0,0,0,0,0,0,0,0,0,0,0,0,0,0,0,0,0,0,0,0,0,0,0,0,0,0,0,0,0,0,0,0"/>
                </v:shape>
                <v:shape id="Picture 5" o:spid="_x0000_s1029" type="#_x0000_t75" style="position:absolute;left:8235;width:1083;height:1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width:8940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D110AB" w:rsidRDefault="00D110AB">
                        <w:pPr>
                          <w:rPr>
                            <w:sz w:val="20"/>
                          </w:rPr>
                        </w:pPr>
                      </w:p>
                      <w:p w:rsidR="00D110AB" w:rsidRDefault="000C3E4B">
                        <w:pPr>
                          <w:ind w:left="1132" w:right="1385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GOVERNO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ESTADO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RONDÔNIA</w:t>
                        </w:r>
                      </w:p>
                      <w:p w:rsidR="00D110AB" w:rsidRDefault="000C3E4B">
                        <w:pPr>
                          <w:spacing w:before="45"/>
                          <w:ind w:left="1133" w:right="1385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INSTITUTO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PREVIDÊNCIA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DOS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SERVIDORES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PÚBLICOS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ESTADO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RONDÔNIA</w:t>
                        </w:r>
                      </w:p>
                      <w:p w:rsidR="00D110AB" w:rsidRDefault="000C3E4B">
                        <w:pPr>
                          <w:spacing w:before="1"/>
                          <w:ind w:left="1132" w:right="1385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I P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E R O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500E" w:rsidRPr="00102D8E" w:rsidRDefault="000C3E4B">
      <w:pPr>
        <w:spacing w:before="33"/>
        <w:ind w:left="557" w:right="3577"/>
        <w:rPr>
          <w:b/>
          <w:sz w:val="20"/>
          <w:szCs w:val="20"/>
        </w:rPr>
      </w:pPr>
      <w:r w:rsidRPr="00102D8E">
        <w:rPr>
          <w:b/>
          <w:sz w:val="20"/>
          <w:szCs w:val="20"/>
        </w:rPr>
        <w:t>Ref. PROCESSO</w:t>
      </w:r>
      <w:r w:rsidR="0095500E" w:rsidRPr="00102D8E">
        <w:rPr>
          <w:b/>
          <w:sz w:val="20"/>
          <w:szCs w:val="20"/>
        </w:rPr>
        <w:t>:</w:t>
      </w:r>
      <w:r w:rsidRPr="00102D8E">
        <w:rPr>
          <w:b/>
          <w:sz w:val="20"/>
          <w:szCs w:val="20"/>
        </w:rPr>
        <w:t xml:space="preserve"> </w:t>
      </w:r>
    </w:p>
    <w:p w:rsidR="00D110AB" w:rsidRPr="00102D8E" w:rsidRDefault="000C3E4B" w:rsidP="00102D8E">
      <w:pPr>
        <w:spacing w:before="33"/>
        <w:ind w:left="557" w:right="3577"/>
        <w:rPr>
          <w:b/>
          <w:sz w:val="20"/>
          <w:szCs w:val="20"/>
        </w:rPr>
      </w:pPr>
      <w:r w:rsidRPr="00102D8E">
        <w:rPr>
          <w:b/>
          <w:sz w:val="20"/>
          <w:szCs w:val="20"/>
        </w:rPr>
        <w:t>INTERESSADO(A):</w:t>
      </w:r>
      <w:r w:rsidRPr="00102D8E">
        <w:rPr>
          <w:b/>
          <w:spacing w:val="-3"/>
          <w:sz w:val="20"/>
          <w:szCs w:val="20"/>
        </w:rPr>
        <w:t xml:space="preserve"> 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709"/>
        <w:gridCol w:w="709"/>
        <w:gridCol w:w="850"/>
      </w:tblGrid>
      <w:tr w:rsidR="00D110AB" w:rsidRPr="00102D8E" w:rsidTr="008A4413">
        <w:trPr>
          <w:trHeight w:val="340"/>
        </w:trPr>
        <w:tc>
          <w:tcPr>
            <w:tcW w:w="7513" w:type="dxa"/>
            <w:shd w:val="clear" w:color="auto" w:fill="E4E4E4"/>
          </w:tcPr>
          <w:p w:rsidR="00D110AB" w:rsidRPr="00102D8E" w:rsidRDefault="000C3E4B">
            <w:pPr>
              <w:pStyle w:val="TableParagraph"/>
              <w:spacing w:line="273" w:lineRule="exact"/>
              <w:ind w:left="2107" w:right="2103"/>
              <w:jc w:val="center"/>
              <w:rPr>
                <w:b/>
                <w:sz w:val="20"/>
                <w:szCs w:val="20"/>
              </w:rPr>
            </w:pPr>
            <w:r w:rsidRPr="00102D8E">
              <w:rPr>
                <w:b/>
                <w:sz w:val="20"/>
                <w:szCs w:val="20"/>
              </w:rPr>
              <w:t>CHECK-LIST</w:t>
            </w:r>
            <w:r w:rsidRPr="00102D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02D8E">
              <w:rPr>
                <w:b/>
                <w:sz w:val="20"/>
                <w:szCs w:val="20"/>
              </w:rPr>
              <w:t>-</w:t>
            </w:r>
            <w:r w:rsidRPr="00102D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02D8E">
              <w:rPr>
                <w:b/>
                <w:sz w:val="20"/>
                <w:szCs w:val="20"/>
              </w:rPr>
              <w:t>DOCUMENTOS</w:t>
            </w:r>
          </w:p>
        </w:tc>
        <w:tc>
          <w:tcPr>
            <w:tcW w:w="709" w:type="dxa"/>
            <w:shd w:val="clear" w:color="auto" w:fill="E4E4E4"/>
          </w:tcPr>
          <w:p w:rsidR="00D110AB" w:rsidRPr="00102D8E" w:rsidRDefault="000C3E4B">
            <w:pPr>
              <w:pStyle w:val="TableParagraph"/>
              <w:spacing w:line="230" w:lineRule="exact"/>
              <w:ind w:left="150" w:right="132" w:firstLine="12"/>
              <w:rPr>
                <w:b/>
                <w:sz w:val="20"/>
                <w:szCs w:val="20"/>
              </w:rPr>
            </w:pPr>
            <w:r w:rsidRPr="00102D8E">
              <w:rPr>
                <w:b/>
                <w:sz w:val="20"/>
                <w:szCs w:val="20"/>
              </w:rPr>
              <w:t>SIM</w:t>
            </w:r>
            <w:r w:rsidRPr="00102D8E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102D8E">
              <w:rPr>
                <w:b/>
                <w:spacing w:val="-1"/>
                <w:sz w:val="20"/>
                <w:szCs w:val="20"/>
              </w:rPr>
              <w:t>(Ok)</w:t>
            </w:r>
          </w:p>
        </w:tc>
        <w:tc>
          <w:tcPr>
            <w:tcW w:w="709" w:type="dxa"/>
            <w:shd w:val="clear" w:color="auto" w:fill="E4E4E4"/>
          </w:tcPr>
          <w:p w:rsidR="00D110AB" w:rsidRPr="00102D8E" w:rsidRDefault="000C3E4B">
            <w:pPr>
              <w:pStyle w:val="TableParagraph"/>
              <w:spacing w:line="228" w:lineRule="exact"/>
              <w:ind w:left="143"/>
              <w:rPr>
                <w:b/>
                <w:sz w:val="20"/>
                <w:szCs w:val="20"/>
              </w:rPr>
            </w:pPr>
            <w:r w:rsidRPr="00102D8E">
              <w:rPr>
                <w:b/>
                <w:sz w:val="20"/>
                <w:szCs w:val="20"/>
              </w:rPr>
              <w:t>NÃO</w:t>
            </w:r>
          </w:p>
          <w:p w:rsidR="00D110AB" w:rsidRPr="00102D8E" w:rsidRDefault="000C3E4B">
            <w:pPr>
              <w:pStyle w:val="TableParagraph"/>
              <w:spacing w:line="210" w:lineRule="exact"/>
              <w:ind w:left="105"/>
              <w:rPr>
                <w:b/>
                <w:sz w:val="20"/>
                <w:szCs w:val="20"/>
              </w:rPr>
            </w:pPr>
            <w:r w:rsidRPr="00102D8E">
              <w:rPr>
                <w:b/>
                <w:sz w:val="20"/>
                <w:szCs w:val="20"/>
              </w:rPr>
              <w:t>(falta)</w:t>
            </w:r>
          </w:p>
        </w:tc>
        <w:tc>
          <w:tcPr>
            <w:tcW w:w="850" w:type="dxa"/>
            <w:shd w:val="clear" w:color="auto" w:fill="E4E4E4"/>
          </w:tcPr>
          <w:p w:rsidR="00D110AB" w:rsidRPr="00102D8E" w:rsidRDefault="0095500E" w:rsidP="0095500E">
            <w:pPr>
              <w:pStyle w:val="TableParagraph"/>
              <w:spacing w:line="228" w:lineRule="exact"/>
              <w:ind w:left="155"/>
              <w:jc w:val="center"/>
              <w:rPr>
                <w:b/>
                <w:sz w:val="20"/>
                <w:szCs w:val="20"/>
              </w:rPr>
            </w:pPr>
            <w:r w:rsidRPr="00102D8E">
              <w:rPr>
                <w:b/>
                <w:sz w:val="20"/>
                <w:szCs w:val="20"/>
              </w:rPr>
              <w:t>ID</w:t>
            </w:r>
          </w:p>
        </w:tc>
      </w:tr>
      <w:tr w:rsidR="00D110AB" w:rsidRPr="00102D8E" w:rsidTr="008A4413">
        <w:trPr>
          <w:trHeight w:val="251"/>
        </w:trPr>
        <w:tc>
          <w:tcPr>
            <w:tcW w:w="7513" w:type="dxa"/>
          </w:tcPr>
          <w:p w:rsidR="00D110AB" w:rsidRPr="00102D8E" w:rsidRDefault="00102D8E" w:rsidP="00E058D9">
            <w:pPr>
              <w:pStyle w:val="TableParagraph"/>
              <w:spacing w:line="23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2D8E"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I</w:t>
            </w:r>
            <w:r w:rsidR="000C3E4B" w:rsidRPr="00102D8E">
              <w:rPr>
                <w:spacing w:val="-5"/>
                <w:sz w:val="20"/>
                <w:szCs w:val="20"/>
              </w:rPr>
              <w:t xml:space="preserve"> </w:t>
            </w:r>
            <w:r w:rsidR="00D64691" w:rsidRPr="00102D8E">
              <w:rPr>
                <w:sz w:val="20"/>
                <w:szCs w:val="20"/>
              </w:rPr>
              <w:t>–</w:t>
            </w:r>
            <w:r w:rsidR="00D64691" w:rsidRPr="00102D8E">
              <w:rPr>
                <w:spacing w:val="-1"/>
                <w:sz w:val="20"/>
                <w:szCs w:val="20"/>
              </w:rPr>
              <w:t xml:space="preserve"> </w:t>
            </w:r>
            <w:r w:rsidR="00D64691" w:rsidRPr="001B757E">
              <w:rPr>
                <w:sz w:val="20"/>
                <w:szCs w:val="20"/>
              </w:rPr>
              <w:t>Requerimento dos servidore</w:t>
            </w:r>
            <w:r w:rsidR="00D64691">
              <w:rPr>
                <w:sz w:val="20"/>
                <w:szCs w:val="20"/>
              </w:rPr>
              <w:t xml:space="preserve">s do Poder Executivo deverá ser </w:t>
            </w:r>
            <w:r w:rsidR="00D64691" w:rsidRPr="001B757E">
              <w:rPr>
                <w:sz w:val="20"/>
                <w:szCs w:val="20"/>
              </w:rPr>
              <w:t xml:space="preserve">protocolizado junto à secretaria de origem e </w:t>
            </w:r>
            <w:r w:rsidR="00D64691">
              <w:rPr>
                <w:sz w:val="20"/>
                <w:szCs w:val="20"/>
              </w:rPr>
              <w:t xml:space="preserve">encaminhado à SEGEP, nos demais </w:t>
            </w:r>
            <w:r w:rsidR="00D64691" w:rsidRPr="001B757E">
              <w:rPr>
                <w:sz w:val="20"/>
                <w:szCs w:val="20"/>
              </w:rPr>
              <w:t>Poderes e órgãos autônomos os requerimentos devem ser instruídos, por int</w:t>
            </w:r>
            <w:r w:rsidR="00D64691">
              <w:rPr>
                <w:sz w:val="20"/>
                <w:szCs w:val="20"/>
              </w:rPr>
              <w:t>ermédio d</w:t>
            </w:r>
            <w:r w:rsidR="00D64691" w:rsidRPr="001B757E">
              <w:rPr>
                <w:sz w:val="20"/>
                <w:szCs w:val="20"/>
              </w:rPr>
              <w:t>o seu órgão de pessoal, no qual exerça suas funções;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8A4413">
        <w:trPr>
          <w:trHeight w:val="277"/>
        </w:trPr>
        <w:tc>
          <w:tcPr>
            <w:tcW w:w="7513" w:type="dxa"/>
          </w:tcPr>
          <w:p w:rsidR="00D110AB" w:rsidRPr="00102D8E" w:rsidRDefault="00102D8E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</w:t>
            </w:r>
            <w:r w:rsidR="00F87EE7"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II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– Cópias da</w:t>
            </w:r>
            <w:r w:rsidR="000C3E4B" w:rsidRPr="00102D8E">
              <w:rPr>
                <w:spacing w:val="-2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identidade</w:t>
            </w:r>
            <w:r w:rsidR="000C3E4B" w:rsidRPr="00102D8E">
              <w:rPr>
                <w:spacing w:val="-2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(RG) e do CPF, ou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outro documento oficial</w:t>
            </w:r>
            <w:r w:rsidR="000C3E4B" w:rsidRPr="00102D8E">
              <w:rPr>
                <w:spacing w:val="-2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com</w:t>
            </w:r>
            <w:r w:rsidR="000C3E4B" w:rsidRPr="00102D8E">
              <w:rPr>
                <w:spacing w:val="-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foto;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500E" w:rsidRPr="00102D8E" w:rsidTr="008A4413">
        <w:trPr>
          <w:trHeight w:val="277"/>
        </w:trPr>
        <w:tc>
          <w:tcPr>
            <w:tcW w:w="7513" w:type="dxa"/>
          </w:tcPr>
          <w:p w:rsidR="0095500E" w:rsidRPr="00102D8E" w:rsidRDefault="00102D8E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III - Título de Eleitor e comprovante contendo o número do PASEP,</w:t>
            </w: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8A4413">
        <w:trPr>
          <w:trHeight w:val="278"/>
        </w:trPr>
        <w:tc>
          <w:tcPr>
            <w:tcW w:w="7513" w:type="dxa"/>
          </w:tcPr>
          <w:p w:rsidR="00D110AB" w:rsidRPr="00102D8E" w:rsidRDefault="00E058D9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III</w:t>
            </w:r>
            <w:r w:rsidR="000C3E4B" w:rsidRPr="00102D8E">
              <w:rPr>
                <w:spacing w:val="-5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–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Comprovante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de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A40950">
              <w:rPr>
                <w:sz w:val="20"/>
                <w:szCs w:val="20"/>
              </w:rPr>
              <w:t>residência atualizado dos ultimos 3 (três) meses;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8A4413">
        <w:trPr>
          <w:trHeight w:val="251"/>
        </w:trPr>
        <w:tc>
          <w:tcPr>
            <w:tcW w:w="7513" w:type="dxa"/>
          </w:tcPr>
          <w:p w:rsidR="00D110AB" w:rsidRPr="00102D8E" w:rsidRDefault="00102D8E" w:rsidP="00E058D9">
            <w:pPr>
              <w:pStyle w:val="TableParagraph"/>
              <w:spacing w:line="23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IV-</w:t>
            </w:r>
            <w:r w:rsidR="000C3E4B" w:rsidRPr="00102D8E">
              <w:rPr>
                <w:spacing w:val="50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Fichas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Financeira dos</w:t>
            </w:r>
            <w:r w:rsidR="000C3E4B" w:rsidRPr="00102D8E">
              <w:rPr>
                <w:spacing w:val="-5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últimos 5 (cinco)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anos;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8A4413">
        <w:trPr>
          <w:trHeight w:val="294"/>
        </w:trPr>
        <w:tc>
          <w:tcPr>
            <w:tcW w:w="7513" w:type="dxa"/>
          </w:tcPr>
          <w:p w:rsidR="00D110AB" w:rsidRPr="00102D8E" w:rsidRDefault="00102D8E" w:rsidP="00E058D9">
            <w:pPr>
              <w:pStyle w:val="TableParagraph"/>
              <w:spacing w:line="249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V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–</w:t>
            </w:r>
            <w:r w:rsidR="000C3E4B" w:rsidRPr="00102D8E">
              <w:rPr>
                <w:spacing w:val="-2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Último</w:t>
            </w:r>
            <w:r w:rsidR="000C3E4B" w:rsidRPr="00102D8E">
              <w:rPr>
                <w:spacing w:val="-2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contracheque;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8A4413">
        <w:trPr>
          <w:trHeight w:val="1672"/>
        </w:trPr>
        <w:tc>
          <w:tcPr>
            <w:tcW w:w="7513" w:type="dxa"/>
          </w:tcPr>
          <w:p w:rsidR="00D110AB" w:rsidRPr="00102D8E" w:rsidRDefault="00102D8E" w:rsidP="00E058D9">
            <w:pPr>
              <w:pStyle w:val="TableParagraph"/>
              <w:ind w:right="103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VI</w:t>
            </w:r>
            <w:r w:rsidR="000C3E4B" w:rsidRPr="00102D8E">
              <w:rPr>
                <w:spacing w:val="1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–</w:t>
            </w:r>
            <w:r w:rsidR="000C3E4B" w:rsidRPr="00102D8E">
              <w:rPr>
                <w:spacing w:val="17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Declaração,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firmada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pelo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servidor,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de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não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percepção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simultânea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de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proventos</w:t>
            </w:r>
            <w:r w:rsidR="000C3E4B" w:rsidRPr="00102D8E">
              <w:rPr>
                <w:spacing w:val="-5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de aposentadoria decorrentes dos artigos 40 e 42 da CF, com a remuneração de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cargo, emprego ou função pública, assim como a não percepção de mais de uma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aposentadoria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95500E" w:rsidRPr="00102D8E">
              <w:rPr>
                <w:spacing w:val="1"/>
                <w:sz w:val="20"/>
                <w:szCs w:val="20"/>
              </w:rPr>
              <w:t xml:space="preserve">ou pensão por morte </w:t>
            </w:r>
            <w:r w:rsidR="000C3E4B" w:rsidRPr="00102D8E">
              <w:rPr>
                <w:sz w:val="20"/>
                <w:szCs w:val="20"/>
              </w:rPr>
              <w:t>à conta do Regime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Próprio de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Previdência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Social, ressalvados os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cargos</w:t>
            </w:r>
            <w:r w:rsidR="000C3E4B" w:rsidRPr="00102D8E">
              <w:rPr>
                <w:spacing w:val="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acumuláveis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na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forma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da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Constituição</w:t>
            </w:r>
            <w:r w:rsidR="000C3E4B" w:rsidRPr="00102D8E">
              <w:rPr>
                <w:spacing w:val="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Federal,</w:t>
            </w:r>
            <w:r w:rsidR="000C3E4B" w:rsidRPr="00102D8E">
              <w:rPr>
                <w:spacing w:val="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os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cargos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eletivos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e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os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cargos</w:t>
            </w:r>
            <w:r w:rsidR="0095500E" w:rsidRPr="00102D8E"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em comissão, declarados em lei de livre nomeação e exoneração, assinada pelo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servidor,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ou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seu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representante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legal, com</w:t>
            </w:r>
            <w:r w:rsidR="000C3E4B" w:rsidRPr="00102D8E">
              <w:rPr>
                <w:spacing w:val="-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firma reconhecida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em</w:t>
            </w:r>
            <w:r w:rsidR="000C3E4B" w:rsidRPr="00102D8E">
              <w:rPr>
                <w:spacing w:val="-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cartório;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8A4413">
        <w:trPr>
          <w:trHeight w:val="258"/>
        </w:trPr>
        <w:tc>
          <w:tcPr>
            <w:tcW w:w="7513" w:type="dxa"/>
          </w:tcPr>
          <w:p w:rsidR="00D110AB" w:rsidRPr="00102D8E" w:rsidRDefault="00102D8E" w:rsidP="00467405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VII </w:t>
            </w:r>
            <w:r w:rsidR="0095500E" w:rsidRPr="00102D8E">
              <w:rPr>
                <w:sz w:val="20"/>
                <w:szCs w:val="20"/>
              </w:rPr>
              <w:t>–</w:t>
            </w:r>
            <w:r w:rsidR="0095500E" w:rsidRPr="00102D8E">
              <w:rPr>
                <w:spacing w:val="1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Certidão</w:t>
            </w:r>
            <w:r w:rsidR="0095500E" w:rsidRPr="00102D8E">
              <w:rPr>
                <w:spacing w:val="7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Negativa</w:t>
            </w:r>
            <w:r w:rsidR="0095500E" w:rsidRPr="00102D8E">
              <w:rPr>
                <w:spacing w:val="1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de</w:t>
            </w:r>
            <w:r w:rsidR="0095500E" w:rsidRPr="00102D8E">
              <w:rPr>
                <w:spacing w:val="8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Processos</w:t>
            </w:r>
            <w:r w:rsidR="0095500E" w:rsidRPr="00102D8E">
              <w:rPr>
                <w:spacing w:val="5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judiciais</w:t>
            </w:r>
            <w:r w:rsidR="0095500E" w:rsidRPr="00102D8E">
              <w:rPr>
                <w:spacing w:val="9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junto</w:t>
            </w:r>
            <w:r w:rsidR="0095500E" w:rsidRPr="00102D8E">
              <w:rPr>
                <w:spacing w:val="8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ao</w:t>
            </w:r>
            <w:r w:rsidR="0095500E" w:rsidRPr="00102D8E">
              <w:rPr>
                <w:spacing w:val="9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Poder</w:t>
            </w:r>
            <w:r w:rsidR="0095500E" w:rsidRPr="00102D8E">
              <w:rPr>
                <w:spacing w:val="9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Judiciários</w:t>
            </w:r>
            <w:r w:rsidR="0095500E" w:rsidRPr="00102D8E">
              <w:rPr>
                <w:spacing w:val="17"/>
                <w:sz w:val="20"/>
                <w:szCs w:val="20"/>
              </w:rPr>
              <w:t xml:space="preserve"> </w:t>
            </w:r>
            <w:r w:rsidR="0095500E" w:rsidRPr="00604BDE">
              <w:rPr>
                <w:sz w:val="20"/>
                <w:szCs w:val="20"/>
              </w:rPr>
              <w:t>Estadual</w:t>
            </w:r>
            <w:r w:rsidR="0095500E" w:rsidRPr="00102D8E">
              <w:rPr>
                <w:spacing w:val="1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e</w:t>
            </w:r>
            <w:r w:rsidR="00467405">
              <w:rPr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Federal;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8A4413">
        <w:trPr>
          <w:trHeight w:val="268"/>
        </w:trPr>
        <w:tc>
          <w:tcPr>
            <w:tcW w:w="7513" w:type="dxa"/>
          </w:tcPr>
          <w:p w:rsidR="00D110AB" w:rsidRPr="00102D8E" w:rsidRDefault="00102D8E" w:rsidP="00467405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VIII - </w:t>
            </w:r>
            <w:r w:rsidR="00467405" w:rsidRPr="00467405">
              <w:rPr>
                <w:sz w:val="20"/>
                <w:szCs w:val="20"/>
              </w:rPr>
              <w:t>Certidão de Tempo de Serviço - CT</w:t>
            </w:r>
            <w:r w:rsidR="00467405">
              <w:rPr>
                <w:sz w:val="20"/>
                <w:szCs w:val="20"/>
              </w:rPr>
              <w:t xml:space="preserve">S referente ao período em que o </w:t>
            </w:r>
            <w:r w:rsidR="00467405" w:rsidRPr="00467405">
              <w:rPr>
                <w:sz w:val="20"/>
                <w:szCs w:val="20"/>
              </w:rPr>
              <w:t>servidor esteve vinculado ao Governo do estado de Rondônia;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8A4413">
        <w:trPr>
          <w:trHeight w:val="506"/>
        </w:trPr>
        <w:tc>
          <w:tcPr>
            <w:tcW w:w="7513" w:type="dxa"/>
          </w:tcPr>
          <w:p w:rsidR="00D110AB" w:rsidRPr="00102D8E" w:rsidRDefault="00102D8E" w:rsidP="00E058D9">
            <w:pPr>
              <w:pStyle w:val="TableParagraph"/>
              <w:spacing w:before="1" w:line="23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2D8E">
              <w:rPr>
                <w:sz w:val="20"/>
                <w:szCs w:val="20"/>
              </w:rPr>
              <w:t xml:space="preserve">IX - </w:t>
            </w:r>
            <w:r>
              <w:rPr>
                <w:sz w:val="20"/>
                <w:szCs w:val="20"/>
              </w:rPr>
              <w:t>E</w:t>
            </w:r>
            <w:r w:rsidR="0095500E" w:rsidRPr="00102D8E">
              <w:rPr>
                <w:sz w:val="20"/>
                <w:szCs w:val="20"/>
              </w:rPr>
              <w:t>m caso de existência de averbaç</w:t>
            </w:r>
            <w:r>
              <w:rPr>
                <w:sz w:val="20"/>
                <w:szCs w:val="20"/>
              </w:rPr>
              <w:t xml:space="preserve">ões de outros regimes, deverá o </w:t>
            </w:r>
            <w:r w:rsidR="0095500E" w:rsidRPr="00102D8E">
              <w:rPr>
                <w:sz w:val="20"/>
                <w:szCs w:val="20"/>
              </w:rPr>
              <w:t>setor de Recursos Humanos do Órgão de Origem i</w:t>
            </w:r>
            <w:r>
              <w:rPr>
                <w:sz w:val="20"/>
                <w:szCs w:val="20"/>
              </w:rPr>
              <w:t xml:space="preserve">nstruir o processo com cópia da </w:t>
            </w:r>
            <w:r w:rsidR="0095500E" w:rsidRPr="00102D8E">
              <w:rPr>
                <w:sz w:val="20"/>
                <w:szCs w:val="20"/>
              </w:rPr>
              <w:t xml:space="preserve">Certidão </w:t>
            </w:r>
            <w:r w:rsidR="006119F6">
              <w:rPr>
                <w:sz w:val="20"/>
                <w:szCs w:val="20"/>
              </w:rPr>
              <w:t>de Tempo de Contribuição e do R</w:t>
            </w:r>
            <w:r w:rsidR="0095500E" w:rsidRPr="00102D8E">
              <w:rPr>
                <w:sz w:val="20"/>
                <w:szCs w:val="20"/>
              </w:rPr>
              <w:t xml:space="preserve">elatório de </w:t>
            </w:r>
            <w:r>
              <w:rPr>
                <w:sz w:val="20"/>
                <w:szCs w:val="20"/>
              </w:rPr>
              <w:t xml:space="preserve">averbação, realizado pelo setor </w:t>
            </w:r>
            <w:r w:rsidR="0095500E" w:rsidRPr="00102D8E">
              <w:rPr>
                <w:sz w:val="20"/>
                <w:szCs w:val="20"/>
              </w:rPr>
              <w:t>de Cadastro</w:t>
            </w:r>
            <w:r w:rsidR="006119F6">
              <w:rPr>
                <w:sz w:val="20"/>
                <w:szCs w:val="20"/>
              </w:rPr>
              <w:t xml:space="preserve"> nesta Autarquia Previdenciária IPERON.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8A4413">
        <w:trPr>
          <w:trHeight w:val="585"/>
        </w:trPr>
        <w:tc>
          <w:tcPr>
            <w:tcW w:w="7513" w:type="dxa"/>
          </w:tcPr>
          <w:p w:rsidR="00D110AB" w:rsidRPr="00102D8E" w:rsidRDefault="00E058D9" w:rsidP="00E058D9">
            <w:pPr>
              <w:pStyle w:val="TableParagraph"/>
              <w:spacing w:line="24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2D8E" w:rsidRPr="00102D8E">
              <w:rPr>
                <w:sz w:val="20"/>
                <w:szCs w:val="20"/>
              </w:rPr>
              <w:t>X</w:t>
            </w:r>
            <w:r w:rsidR="0095500E" w:rsidRPr="00102D8E">
              <w:rPr>
                <w:sz w:val="20"/>
                <w:szCs w:val="20"/>
              </w:rPr>
              <w:t xml:space="preserve"> – Certidão assinada pelo servidor público do setor competente, consignando a</w:t>
            </w:r>
            <w:r w:rsidR="0095500E" w:rsidRPr="00102D8E">
              <w:rPr>
                <w:spacing w:val="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forma de emissão do servidor requerente e data da realização do concurso, contendo,</w:t>
            </w:r>
            <w:r w:rsidR="0095500E" w:rsidRPr="00102D8E">
              <w:rPr>
                <w:spacing w:val="-52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ainda,</w:t>
            </w:r>
            <w:r w:rsidR="0095500E" w:rsidRPr="00102D8E">
              <w:rPr>
                <w:spacing w:val="-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o número do Decreto</w:t>
            </w:r>
            <w:r w:rsidR="0095500E" w:rsidRPr="00102D8E">
              <w:rPr>
                <w:spacing w:val="-3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de nomeação e</w:t>
            </w:r>
            <w:r w:rsidR="0095500E" w:rsidRPr="00102D8E">
              <w:rPr>
                <w:spacing w:val="-2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 xml:space="preserve">o </w:t>
            </w:r>
            <w:r w:rsidR="0095500E" w:rsidRPr="008A4413">
              <w:rPr>
                <w:b/>
                <w:sz w:val="20"/>
                <w:szCs w:val="20"/>
              </w:rPr>
              <w:t>termo de posse;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8A4413">
        <w:trPr>
          <w:trHeight w:val="510"/>
        </w:trPr>
        <w:tc>
          <w:tcPr>
            <w:tcW w:w="7513" w:type="dxa"/>
          </w:tcPr>
          <w:p w:rsidR="00D110AB" w:rsidRPr="00102D8E" w:rsidRDefault="00F87EE7" w:rsidP="00E058D9">
            <w:pPr>
              <w:pStyle w:val="TableParagraph"/>
              <w:spacing w:line="252" w:lineRule="exact"/>
              <w:ind w:right="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2D8E" w:rsidRPr="00102D8E">
              <w:rPr>
                <w:sz w:val="20"/>
                <w:szCs w:val="20"/>
              </w:rPr>
              <w:t xml:space="preserve">XI </w:t>
            </w:r>
            <w:r w:rsidR="0095500E" w:rsidRPr="00102D8E">
              <w:rPr>
                <w:sz w:val="20"/>
                <w:szCs w:val="20"/>
              </w:rPr>
              <w:t>–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Certidão</w:t>
            </w:r>
            <w:r w:rsidR="0095500E" w:rsidRPr="00102D8E">
              <w:rPr>
                <w:spacing w:val="28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da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corregedoria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ou</w:t>
            </w:r>
            <w:r w:rsidR="0095500E" w:rsidRPr="00102D8E">
              <w:rPr>
                <w:spacing w:val="27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dos</w:t>
            </w:r>
            <w:r w:rsidR="0095500E" w:rsidRPr="00102D8E">
              <w:rPr>
                <w:spacing w:val="28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recursos</w:t>
            </w:r>
            <w:r w:rsidR="0095500E" w:rsidRPr="00102D8E">
              <w:rPr>
                <w:spacing w:val="28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humanos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do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órgão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informando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a</w:t>
            </w:r>
            <w:r w:rsidR="0095500E" w:rsidRPr="00102D8E">
              <w:rPr>
                <w:spacing w:val="-52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existência,</w:t>
            </w:r>
            <w:r w:rsidR="0095500E" w:rsidRPr="00102D8E">
              <w:rPr>
                <w:spacing w:val="-3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ou não,</w:t>
            </w:r>
            <w:r w:rsidR="0095500E" w:rsidRPr="00102D8E">
              <w:rPr>
                <w:spacing w:val="-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de Processo Administrativo</w:t>
            </w:r>
            <w:r w:rsidR="0095500E" w:rsidRPr="00102D8E">
              <w:rPr>
                <w:spacing w:val="-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Disciplinar;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8A4413">
        <w:trPr>
          <w:trHeight w:val="622"/>
        </w:trPr>
        <w:tc>
          <w:tcPr>
            <w:tcW w:w="7513" w:type="dxa"/>
          </w:tcPr>
          <w:p w:rsidR="00D110AB" w:rsidRPr="00102D8E" w:rsidRDefault="00102D8E" w:rsidP="00E058D9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XII - </w:t>
            </w:r>
            <w:r w:rsidR="002E0E70">
              <w:rPr>
                <w:sz w:val="20"/>
                <w:szCs w:val="20"/>
              </w:rPr>
              <w:t>D</w:t>
            </w:r>
            <w:r w:rsidR="0095500E" w:rsidRPr="00102D8E">
              <w:rPr>
                <w:sz w:val="20"/>
                <w:szCs w:val="20"/>
              </w:rPr>
              <w:t>ocumento digital ou digitalizado da Ficha Funcional,</w:t>
            </w:r>
            <w:r w:rsidRPr="00102D8E">
              <w:rPr>
                <w:sz w:val="20"/>
                <w:szCs w:val="20"/>
              </w:rPr>
              <w:t xml:space="preserve"> e em caso de </w:t>
            </w:r>
            <w:r w:rsidR="0095500E" w:rsidRPr="00102D8E">
              <w:rPr>
                <w:sz w:val="20"/>
                <w:szCs w:val="20"/>
              </w:rPr>
              <w:t xml:space="preserve">ficha funcional incompleta, pela apresentação </w:t>
            </w:r>
            <w:r w:rsidRPr="00102D8E">
              <w:rPr>
                <w:sz w:val="20"/>
                <w:szCs w:val="20"/>
              </w:rPr>
              <w:t xml:space="preserve">de documentos comprobatórios de </w:t>
            </w:r>
            <w:r w:rsidR="0095500E" w:rsidRPr="00102D8E">
              <w:rPr>
                <w:sz w:val="20"/>
                <w:szCs w:val="20"/>
              </w:rPr>
              <w:t>informação funcional de maneira que complemen</w:t>
            </w:r>
            <w:r w:rsidR="00E058D9">
              <w:rPr>
                <w:sz w:val="20"/>
                <w:szCs w:val="20"/>
              </w:rPr>
              <w:t xml:space="preserve">te as informações constantes na </w:t>
            </w:r>
            <w:r w:rsidR="0095500E" w:rsidRPr="00102D8E">
              <w:rPr>
                <w:sz w:val="20"/>
                <w:szCs w:val="20"/>
              </w:rPr>
              <w:t>Ficha Funcional;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8A4413">
        <w:trPr>
          <w:trHeight w:val="266"/>
        </w:trPr>
        <w:tc>
          <w:tcPr>
            <w:tcW w:w="7513" w:type="dxa"/>
          </w:tcPr>
          <w:p w:rsidR="00D110AB" w:rsidRPr="00102D8E" w:rsidRDefault="00102D8E" w:rsidP="00E058D9">
            <w:pPr>
              <w:pStyle w:val="TableParagraph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XIII - </w:t>
            </w:r>
            <w:r w:rsidR="0095500E" w:rsidRPr="00102D8E">
              <w:rPr>
                <w:sz w:val="20"/>
                <w:szCs w:val="20"/>
              </w:rPr>
              <w:t>Certidão de Nascimento, atualizado nos últimos 6 (seis) meses;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8A4413">
        <w:trPr>
          <w:trHeight w:val="294"/>
        </w:trPr>
        <w:tc>
          <w:tcPr>
            <w:tcW w:w="7513" w:type="dxa"/>
          </w:tcPr>
          <w:p w:rsidR="00D110AB" w:rsidRPr="00102D8E" w:rsidRDefault="00102D8E" w:rsidP="00E058D9">
            <w:pPr>
              <w:pStyle w:val="TableParagraph"/>
              <w:spacing w:line="249" w:lineRule="exact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XIV - </w:t>
            </w:r>
            <w:r w:rsidR="0095500E" w:rsidRPr="00102D8E">
              <w:rPr>
                <w:sz w:val="20"/>
                <w:szCs w:val="20"/>
              </w:rPr>
              <w:t>Certidão de Casamento com o</w:t>
            </w:r>
            <w:r w:rsidRPr="00102D8E">
              <w:rPr>
                <w:sz w:val="20"/>
                <w:szCs w:val="20"/>
              </w:rPr>
              <w:t xml:space="preserve">u sem averbação de separação ou </w:t>
            </w:r>
            <w:r w:rsidR="0095500E" w:rsidRPr="00102D8E">
              <w:rPr>
                <w:sz w:val="20"/>
                <w:szCs w:val="20"/>
              </w:rPr>
              <w:t>divórcio, atualizado nos últimos 6 (seis) meses; e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8A4413">
        <w:trPr>
          <w:trHeight w:val="287"/>
        </w:trPr>
        <w:tc>
          <w:tcPr>
            <w:tcW w:w="7513" w:type="dxa"/>
          </w:tcPr>
          <w:p w:rsidR="00D110AB" w:rsidRPr="00102D8E" w:rsidRDefault="00F87EE7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2D8E" w:rsidRPr="00102D8E">
              <w:rPr>
                <w:sz w:val="20"/>
                <w:szCs w:val="20"/>
              </w:rPr>
              <w:t xml:space="preserve">XV - </w:t>
            </w:r>
            <w:r w:rsidR="0095500E" w:rsidRPr="00102D8E">
              <w:rPr>
                <w:sz w:val="20"/>
                <w:szCs w:val="20"/>
              </w:rPr>
              <w:t>Escritura Pública de União Estável fi</w:t>
            </w:r>
            <w:r w:rsidR="00102D8E" w:rsidRPr="00102D8E">
              <w:rPr>
                <w:sz w:val="20"/>
                <w:szCs w:val="20"/>
              </w:rPr>
              <w:t xml:space="preserve">rmada em cartório, em vida, por </w:t>
            </w:r>
            <w:r w:rsidR="0095500E" w:rsidRPr="00102D8E">
              <w:rPr>
                <w:sz w:val="20"/>
                <w:szCs w:val="20"/>
              </w:rPr>
              <w:t>ambos os conviventes ou por sentença judicial transitada em julgado;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500E" w:rsidRPr="00102D8E" w:rsidTr="008A4413">
        <w:trPr>
          <w:trHeight w:val="287"/>
        </w:trPr>
        <w:tc>
          <w:tcPr>
            <w:tcW w:w="7513" w:type="dxa"/>
          </w:tcPr>
          <w:p w:rsidR="0095500E" w:rsidRPr="00102D8E" w:rsidRDefault="00102D8E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XVI - </w:t>
            </w:r>
            <w:r w:rsidR="0095500E" w:rsidRPr="00102D8E">
              <w:rPr>
                <w:sz w:val="20"/>
                <w:szCs w:val="20"/>
              </w:rPr>
              <w:t>Informação comprobatória</w:t>
            </w:r>
            <w:r w:rsidRPr="00102D8E">
              <w:rPr>
                <w:sz w:val="20"/>
                <w:szCs w:val="20"/>
              </w:rPr>
              <w:t xml:space="preserve">s acerca do pagamento de pensão alimentícia </w:t>
            </w:r>
            <w:r w:rsidR="0095500E" w:rsidRPr="00102D8E">
              <w:rPr>
                <w:sz w:val="20"/>
                <w:szCs w:val="20"/>
              </w:rPr>
              <w:t>determinada judicialmente ou documento d</w:t>
            </w:r>
            <w:r w:rsidRPr="00102D8E">
              <w:rPr>
                <w:sz w:val="20"/>
                <w:szCs w:val="20"/>
              </w:rPr>
              <w:t xml:space="preserve">e acordo extrajudicial pactuado </w:t>
            </w:r>
            <w:r w:rsidR="0095500E" w:rsidRPr="00102D8E">
              <w:rPr>
                <w:sz w:val="20"/>
                <w:szCs w:val="20"/>
              </w:rPr>
              <w:t>entre as partes;</w:t>
            </w: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500E" w:rsidRPr="00102D8E" w:rsidTr="008A4413">
        <w:trPr>
          <w:trHeight w:val="287"/>
        </w:trPr>
        <w:tc>
          <w:tcPr>
            <w:tcW w:w="7513" w:type="dxa"/>
          </w:tcPr>
          <w:p w:rsidR="0095500E" w:rsidRPr="00102D8E" w:rsidRDefault="00F87EE7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2D8E" w:rsidRPr="00102D8E">
              <w:rPr>
                <w:sz w:val="20"/>
                <w:szCs w:val="20"/>
              </w:rPr>
              <w:t xml:space="preserve">XVII - </w:t>
            </w:r>
            <w:r w:rsidR="0095500E" w:rsidRPr="00102D8E">
              <w:rPr>
                <w:sz w:val="20"/>
                <w:szCs w:val="20"/>
              </w:rPr>
              <w:t>Portaria que concedeu o afastamento para aguardar aposentadoria;</w:t>
            </w: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500E" w:rsidRPr="00102D8E" w:rsidTr="008A4413">
        <w:trPr>
          <w:trHeight w:val="287"/>
        </w:trPr>
        <w:tc>
          <w:tcPr>
            <w:tcW w:w="7513" w:type="dxa"/>
          </w:tcPr>
          <w:p w:rsidR="0095500E" w:rsidRPr="00102D8E" w:rsidRDefault="00E058D9" w:rsidP="003C784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2D8E" w:rsidRPr="00102D8E">
              <w:rPr>
                <w:sz w:val="20"/>
                <w:szCs w:val="20"/>
              </w:rPr>
              <w:t xml:space="preserve">XVIII - </w:t>
            </w:r>
            <w:r w:rsidR="003C7849" w:rsidRPr="003C7849">
              <w:rPr>
                <w:sz w:val="20"/>
                <w:szCs w:val="20"/>
              </w:rPr>
              <w:t>O processo administrativo deverá estar instruído com certidã</w:t>
            </w:r>
            <w:r w:rsidR="003C7849">
              <w:rPr>
                <w:sz w:val="20"/>
                <w:szCs w:val="20"/>
              </w:rPr>
              <w:t xml:space="preserve">o do órgão de origem contendo a </w:t>
            </w:r>
            <w:r w:rsidR="003C7849" w:rsidRPr="003C7849">
              <w:rPr>
                <w:sz w:val="20"/>
                <w:szCs w:val="20"/>
              </w:rPr>
              <w:t>discriminação do tempo de atividade de natureza estritamente policial, com a in</w:t>
            </w:r>
            <w:r w:rsidR="003C7849">
              <w:rPr>
                <w:sz w:val="20"/>
                <w:szCs w:val="20"/>
              </w:rPr>
              <w:t>dicação da função desempenhada,</w:t>
            </w:r>
            <w:r w:rsidR="003C7849" w:rsidRPr="003C7849">
              <w:rPr>
                <w:sz w:val="20"/>
                <w:szCs w:val="20"/>
              </w:rPr>
              <w:t>excluindo, para esse efeito, aquelas de natureza exclusivamente administrativa</w:t>
            </w:r>
            <w:r w:rsidR="0095500E" w:rsidRPr="00102D8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7849" w:rsidRPr="00102D8E" w:rsidTr="008A4413">
        <w:trPr>
          <w:trHeight w:val="287"/>
        </w:trPr>
        <w:tc>
          <w:tcPr>
            <w:tcW w:w="7513" w:type="dxa"/>
          </w:tcPr>
          <w:p w:rsidR="003C7849" w:rsidRDefault="003C7849" w:rsidP="003C784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XIV - </w:t>
            </w:r>
            <w:r w:rsidRPr="003C7849">
              <w:rPr>
                <w:sz w:val="20"/>
                <w:szCs w:val="20"/>
              </w:rPr>
              <w:t>Cadastro Nacional de Informações Sociais – CNIS/Extrato Previdenciário</w:t>
            </w:r>
          </w:p>
        </w:tc>
        <w:tc>
          <w:tcPr>
            <w:tcW w:w="709" w:type="dxa"/>
          </w:tcPr>
          <w:p w:rsidR="003C7849" w:rsidRPr="00102D8E" w:rsidRDefault="003C78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7849" w:rsidRPr="00102D8E" w:rsidRDefault="003C78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7849" w:rsidRPr="00102D8E" w:rsidRDefault="003C784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8066F9" w:rsidRPr="008066F9" w:rsidRDefault="008066F9" w:rsidP="008A4413">
      <w:pPr>
        <w:tabs>
          <w:tab w:val="left" w:pos="3836"/>
          <w:tab w:val="left" w:pos="4392"/>
          <w:tab w:val="left" w:pos="5246"/>
          <w:tab w:val="left" w:pos="5722"/>
          <w:tab w:val="left" w:pos="7288"/>
          <w:tab w:val="left" w:pos="7841"/>
          <w:tab w:val="left" w:pos="8698"/>
        </w:tabs>
        <w:rPr>
          <w:sz w:val="20"/>
          <w:szCs w:val="20"/>
        </w:rPr>
      </w:pPr>
    </w:p>
    <w:p w:rsidR="008A4413" w:rsidRPr="007C40CA" w:rsidRDefault="008066F9" w:rsidP="008A4413">
      <w:pPr>
        <w:widowControl/>
        <w:adjustRightInd w:val="0"/>
        <w:rPr>
          <w:rFonts w:eastAsiaTheme="minorHAnsi"/>
          <w:b/>
          <w:bCs/>
          <w:sz w:val="20"/>
          <w:szCs w:val="20"/>
          <w:lang w:val="pt-BR"/>
        </w:rPr>
      </w:pPr>
      <w:r>
        <w:rPr>
          <w:sz w:val="20"/>
          <w:szCs w:val="20"/>
        </w:rPr>
        <w:t xml:space="preserve">        </w:t>
      </w:r>
      <w:r w:rsidRPr="008066F9">
        <w:rPr>
          <w:sz w:val="20"/>
          <w:szCs w:val="20"/>
        </w:rPr>
        <w:t xml:space="preserve">Informamos que os documentos obrigatórios para o benefício nominado </w:t>
      </w:r>
      <w:r w:rsidR="003C7849" w:rsidRPr="003C7849">
        <w:rPr>
          <w:b/>
          <w:bCs/>
          <w:sz w:val="20"/>
          <w:szCs w:val="20"/>
        </w:rPr>
        <w:t>Aposentadoria dos Ocupantes dos Cargos de Policial Civil, Policial Legislat</w:t>
      </w:r>
      <w:r w:rsidR="003C7849">
        <w:rPr>
          <w:b/>
          <w:bCs/>
          <w:sz w:val="20"/>
          <w:szCs w:val="20"/>
        </w:rPr>
        <w:t xml:space="preserve">ivo, Policial Penal e Agente de </w:t>
      </w:r>
      <w:r w:rsidR="003C7849" w:rsidRPr="003C7849">
        <w:rPr>
          <w:b/>
          <w:bCs/>
          <w:sz w:val="20"/>
          <w:szCs w:val="20"/>
        </w:rPr>
        <w:t>Segurança Socioeducativo</w:t>
      </w:r>
      <w:r w:rsidR="008A4413">
        <w:rPr>
          <w:b/>
          <w:bCs/>
          <w:sz w:val="20"/>
          <w:szCs w:val="20"/>
        </w:rPr>
        <w:t>, e</w:t>
      </w:r>
      <w:bookmarkStart w:id="0" w:name="_GoBack"/>
      <w:bookmarkEnd w:id="0"/>
      <w:r w:rsidR="008A4413">
        <w:rPr>
          <w:sz w:val="20"/>
          <w:szCs w:val="20"/>
        </w:rPr>
        <w:t>ncontra-se</w:t>
      </w:r>
      <w:r w:rsidRPr="008066F9">
        <w:rPr>
          <w:sz w:val="20"/>
          <w:szCs w:val="20"/>
        </w:rPr>
        <w:t xml:space="preserve"> em conformidade com o </w:t>
      </w:r>
      <w:r w:rsidR="008A4413">
        <w:rPr>
          <w:rFonts w:eastAsiaTheme="minorHAnsi"/>
          <w:sz w:val="20"/>
          <w:szCs w:val="20"/>
          <w:lang w:val="pt-BR"/>
        </w:rPr>
        <w:t xml:space="preserve">o Art. </w:t>
      </w:r>
      <w:r w:rsidR="008A4413">
        <w:rPr>
          <w:rFonts w:eastAsiaTheme="minorHAnsi"/>
          <w:sz w:val="20"/>
          <w:szCs w:val="20"/>
          <w:lang w:val="pt-BR"/>
        </w:rPr>
        <w:t>22</w:t>
      </w:r>
      <w:r w:rsidR="008A4413">
        <w:rPr>
          <w:rFonts w:eastAsiaTheme="minorHAnsi"/>
          <w:sz w:val="20"/>
          <w:szCs w:val="20"/>
          <w:lang w:val="pt-BR"/>
        </w:rPr>
        <w:t xml:space="preserve">º § I do </w:t>
      </w:r>
      <w:r w:rsidR="008A4413" w:rsidRPr="00D27BD6">
        <w:rPr>
          <w:rFonts w:eastAsiaTheme="minorHAnsi"/>
          <w:sz w:val="20"/>
          <w:szCs w:val="20"/>
          <w:lang w:val="pt-BR"/>
        </w:rPr>
        <w:t>Decreto nº 27.338, de</w:t>
      </w:r>
      <w:r w:rsidR="008A4413">
        <w:rPr>
          <w:rFonts w:eastAsiaTheme="minorHAnsi"/>
          <w:sz w:val="20"/>
          <w:szCs w:val="20"/>
          <w:lang w:val="pt-BR"/>
        </w:rPr>
        <w:t xml:space="preserve"> </w:t>
      </w:r>
      <w:r w:rsidR="008A4413" w:rsidRPr="00D27BD6">
        <w:rPr>
          <w:rFonts w:eastAsiaTheme="minorHAnsi"/>
          <w:sz w:val="20"/>
          <w:szCs w:val="20"/>
          <w:lang w:val="pt-BR"/>
        </w:rPr>
        <w:t>18 de julho de 2022</w:t>
      </w:r>
      <w:r w:rsidR="008A4413">
        <w:rPr>
          <w:rFonts w:eastAsiaTheme="minorHAnsi"/>
          <w:sz w:val="20"/>
          <w:szCs w:val="20"/>
          <w:lang w:val="pt-BR"/>
        </w:rPr>
        <w:t xml:space="preserve"> e Art. </w:t>
      </w:r>
      <w:r w:rsidR="008A4413">
        <w:rPr>
          <w:rFonts w:eastAsiaTheme="minorHAnsi"/>
          <w:sz w:val="20"/>
          <w:szCs w:val="20"/>
          <w:lang w:val="pt-BR"/>
        </w:rPr>
        <w:t>34</w:t>
      </w:r>
      <w:r w:rsidR="008A4413">
        <w:rPr>
          <w:rFonts w:eastAsiaTheme="minorHAnsi"/>
          <w:sz w:val="20"/>
          <w:szCs w:val="20"/>
          <w:lang w:val="pt-BR"/>
        </w:rPr>
        <w:t>º da Lei complementar 1.100 de 18 de outubro de 2021</w:t>
      </w:r>
      <w:r w:rsidR="008A4413" w:rsidRPr="00D06385">
        <w:rPr>
          <w:rFonts w:eastAsiaTheme="minorHAnsi"/>
          <w:b/>
          <w:bCs/>
          <w:sz w:val="20"/>
          <w:szCs w:val="20"/>
          <w:lang w:val="pt-BR"/>
        </w:rPr>
        <w:t>.</w:t>
      </w:r>
    </w:p>
    <w:p w:rsidR="008066F9" w:rsidRPr="003C7849" w:rsidRDefault="008066F9" w:rsidP="008A4413">
      <w:pPr>
        <w:tabs>
          <w:tab w:val="left" w:pos="3836"/>
          <w:tab w:val="left" w:pos="4392"/>
          <w:tab w:val="left" w:pos="5246"/>
          <w:tab w:val="left" w:pos="5722"/>
          <w:tab w:val="left" w:pos="7288"/>
          <w:tab w:val="left" w:pos="7841"/>
          <w:tab w:val="left" w:pos="8698"/>
        </w:tabs>
        <w:rPr>
          <w:b/>
          <w:bCs/>
          <w:sz w:val="20"/>
          <w:szCs w:val="20"/>
        </w:rPr>
      </w:pPr>
    </w:p>
    <w:p w:rsidR="00D110AB" w:rsidRPr="008066F9" w:rsidRDefault="000C3E4B" w:rsidP="003C7849">
      <w:pPr>
        <w:tabs>
          <w:tab w:val="left" w:pos="3836"/>
          <w:tab w:val="left" w:pos="4392"/>
          <w:tab w:val="left" w:pos="5246"/>
          <w:tab w:val="left" w:pos="5722"/>
          <w:tab w:val="left" w:pos="7288"/>
          <w:tab w:val="left" w:pos="7841"/>
          <w:tab w:val="left" w:pos="8698"/>
        </w:tabs>
        <w:ind w:left="-142" w:firstLine="284"/>
        <w:rPr>
          <w:sz w:val="20"/>
          <w:szCs w:val="20"/>
        </w:rPr>
      </w:pPr>
      <w:r w:rsidRPr="008066F9">
        <w:rPr>
          <w:sz w:val="20"/>
          <w:szCs w:val="20"/>
        </w:rPr>
        <w:tab/>
      </w:r>
    </w:p>
    <w:p w:rsidR="00D110AB" w:rsidRDefault="00D110AB">
      <w:pPr>
        <w:pStyle w:val="Corpodetexto"/>
        <w:rPr>
          <w:sz w:val="20"/>
        </w:rPr>
      </w:pPr>
    </w:p>
    <w:p w:rsidR="008066F9" w:rsidRDefault="00102D8E" w:rsidP="00102D8E">
      <w:pPr>
        <w:spacing w:line="159" w:lineRule="exact"/>
        <w:ind w:right="627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</w:t>
      </w:r>
      <w:r w:rsidR="008066F9">
        <w:rPr>
          <w:sz w:val="20"/>
          <w:szCs w:val="24"/>
        </w:rPr>
        <w:t xml:space="preserve">                           </w:t>
      </w:r>
      <w:r>
        <w:rPr>
          <w:sz w:val="20"/>
          <w:szCs w:val="24"/>
        </w:rPr>
        <w:t xml:space="preserve"> </w:t>
      </w:r>
    </w:p>
    <w:p w:rsidR="008066F9" w:rsidRDefault="008066F9" w:rsidP="00102D8E">
      <w:pPr>
        <w:spacing w:line="159" w:lineRule="exact"/>
        <w:ind w:right="627"/>
        <w:rPr>
          <w:sz w:val="20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FC07D3" wp14:editId="23C4D616">
                <wp:simplePos x="0" y="0"/>
                <wp:positionH relativeFrom="margin">
                  <wp:align>center</wp:align>
                </wp:positionH>
                <wp:positionV relativeFrom="paragraph">
                  <wp:posOffset>164768</wp:posOffset>
                </wp:positionV>
                <wp:extent cx="5899150" cy="74930"/>
                <wp:effectExtent l="0" t="0" r="6350" b="127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74930"/>
                        </a:xfrm>
                        <a:custGeom>
                          <a:avLst/>
                          <a:gdLst>
                            <a:gd name="T0" fmla="+- 0 4004 1736"/>
                            <a:gd name="T1" fmla="*/ T0 w 9290"/>
                            <a:gd name="T2" fmla="+- 0 297 208"/>
                            <a:gd name="T3" fmla="*/ 297 h 118"/>
                            <a:gd name="T4" fmla="+- 0 1736 1736"/>
                            <a:gd name="T5" fmla="*/ T4 w 9290"/>
                            <a:gd name="T6" fmla="+- 0 297 208"/>
                            <a:gd name="T7" fmla="*/ 297 h 118"/>
                            <a:gd name="T8" fmla="+- 0 1736 1736"/>
                            <a:gd name="T9" fmla="*/ T8 w 9290"/>
                            <a:gd name="T10" fmla="+- 0 326 208"/>
                            <a:gd name="T11" fmla="*/ 326 h 118"/>
                            <a:gd name="T12" fmla="+- 0 4004 1736"/>
                            <a:gd name="T13" fmla="*/ T12 w 9290"/>
                            <a:gd name="T14" fmla="+- 0 326 208"/>
                            <a:gd name="T15" fmla="*/ 326 h 118"/>
                            <a:gd name="T16" fmla="+- 0 4004 1736"/>
                            <a:gd name="T17" fmla="*/ T16 w 9290"/>
                            <a:gd name="T18" fmla="+- 0 297 208"/>
                            <a:gd name="T19" fmla="*/ 297 h 118"/>
                            <a:gd name="T20" fmla="+- 0 4004 1736"/>
                            <a:gd name="T21" fmla="*/ T20 w 9290"/>
                            <a:gd name="T22" fmla="+- 0 208 208"/>
                            <a:gd name="T23" fmla="*/ 208 h 118"/>
                            <a:gd name="T24" fmla="+- 0 1736 1736"/>
                            <a:gd name="T25" fmla="*/ T24 w 9290"/>
                            <a:gd name="T26" fmla="+- 0 208 208"/>
                            <a:gd name="T27" fmla="*/ 208 h 118"/>
                            <a:gd name="T28" fmla="+- 0 1736 1736"/>
                            <a:gd name="T29" fmla="*/ T28 w 9290"/>
                            <a:gd name="T30" fmla="+- 0 268 208"/>
                            <a:gd name="T31" fmla="*/ 268 h 118"/>
                            <a:gd name="T32" fmla="+- 0 4004 1736"/>
                            <a:gd name="T33" fmla="*/ T32 w 9290"/>
                            <a:gd name="T34" fmla="+- 0 268 208"/>
                            <a:gd name="T35" fmla="*/ 268 h 118"/>
                            <a:gd name="T36" fmla="+- 0 4004 1736"/>
                            <a:gd name="T37" fmla="*/ T36 w 9290"/>
                            <a:gd name="T38" fmla="+- 0 208 208"/>
                            <a:gd name="T39" fmla="*/ 208 h 118"/>
                            <a:gd name="T40" fmla="+- 0 11025 1736"/>
                            <a:gd name="T41" fmla="*/ T40 w 9290"/>
                            <a:gd name="T42" fmla="+- 0 297 208"/>
                            <a:gd name="T43" fmla="*/ 297 h 118"/>
                            <a:gd name="T44" fmla="+- 0 4122 1736"/>
                            <a:gd name="T45" fmla="*/ T44 w 9290"/>
                            <a:gd name="T46" fmla="+- 0 297 208"/>
                            <a:gd name="T47" fmla="*/ 297 h 118"/>
                            <a:gd name="T48" fmla="+- 0 4004 1736"/>
                            <a:gd name="T49" fmla="*/ T48 w 9290"/>
                            <a:gd name="T50" fmla="+- 0 297 208"/>
                            <a:gd name="T51" fmla="*/ 297 h 118"/>
                            <a:gd name="T52" fmla="+- 0 4004 1736"/>
                            <a:gd name="T53" fmla="*/ T52 w 9290"/>
                            <a:gd name="T54" fmla="+- 0 326 208"/>
                            <a:gd name="T55" fmla="*/ 326 h 118"/>
                            <a:gd name="T56" fmla="+- 0 4122 1736"/>
                            <a:gd name="T57" fmla="*/ T56 w 9290"/>
                            <a:gd name="T58" fmla="+- 0 326 208"/>
                            <a:gd name="T59" fmla="*/ 326 h 118"/>
                            <a:gd name="T60" fmla="+- 0 11025 1736"/>
                            <a:gd name="T61" fmla="*/ T60 w 9290"/>
                            <a:gd name="T62" fmla="+- 0 326 208"/>
                            <a:gd name="T63" fmla="*/ 326 h 118"/>
                            <a:gd name="T64" fmla="+- 0 11025 1736"/>
                            <a:gd name="T65" fmla="*/ T64 w 9290"/>
                            <a:gd name="T66" fmla="+- 0 297 208"/>
                            <a:gd name="T67" fmla="*/ 297 h 118"/>
                            <a:gd name="T68" fmla="+- 0 11025 1736"/>
                            <a:gd name="T69" fmla="*/ T68 w 9290"/>
                            <a:gd name="T70" fmla="+- 0 208 208"/>
                            <a:gd name="T71" fmla="*/ 208 h 118"/>
                            <a:gd name="T72" fmla="+- 0 4122 1736"/>
                            <a:gd name="T73" fmla="*/ T72 w 9290"/>
                            <a:gd name="T74" fmla="+- 0 208 208"/>
                            <a:gd name="T75" fmla="*/ 208 h 118"/>
                            <a:gd name="T76" fmla="+- 0 4004 1736"/>
                            <a:gd name="T77" fmla="*/ T76 w 9290"/>
                            <a:gd name="T78" fmla="+- 0 208 208"/>
                            <a:gd name="T79" fmla="*/ 208 h 118"/>
                            <a:gd name="T80" fmla="+- 0 4004 1736"/>
                            <a:gd name="T81" fmla="*/ T80 w 9290"/>
                            <a:gd name="T82" fmla="+- 0 268 208"/>
                            <a:gd name="T83" fmla="*/ 268 h 118"/>
                            <a:gd name="T84" fmla="+- 0 4122 1736"/>
                            <a:gd name="T85" fmla="*/ T84 w 9290"/>
                            <a:gd name="T86" fmla="+- 0 268 208"/>
                            <a:gd name="T87" fmla="*/ 268 h 118"/>
                            <a:gd name="T88" fmla="+- 0 11025 1736"/>
                            <a:gd name="T89" fmla="*/ T88 w 9290"/>
                            <a:gd name="T90" fmla="+- 0 268 208"/>
                            <a:gd name="T91" fmla="*/ 268 h 118"/>
                            <a:gd name="T92" fmla="+- 0 11025 1736"/>
                            <a:gd name="T93" fmla="*/ T92 w 9290"/>
                            <a:gd name="T94" fmla="+- 0 208 208"/>
                            <a:gd name="T95" fmla="*/ 208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290" h="118">
                              <a:moveTo>
                                <a:pt x="2268" y="89"/>
                              </a:moveTo>
                              <a:lnTo>
                                <a:pt x="0" y="89"/>
                              </a:lnTo>
                              <a:lnTo>
                                <a:pt x="0" y="118"/>
                              </a:lnTo>
                              <a:lnTo>
                                <a:pt x="2268" y="118"/>
                              </a:lnTo>
                              <a:lnTo>
                                <a:pt x="2268" y="89"/>
                              </a:lnTo>
                              <a:close/>
                              <a:moveTo>
                                <a:pt x="2268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2268" y="60"/>
                              </a:lnTo>
                              <a:lnTo>
                                <a:pt x="2268" y="0"/>
                              </a:lnTo>
                              <a:close/>
                              <a:moveTo>
                                <a:pt x="9289" y="89"/>
                              </a:moveTo>
                              <a:lnTo>
                                <a:pt x="2386" y="89"/>
                              </a:lnTo>
                              <a:lnTo>
                                <a:pt x="2268" y="89"/>
                              </a:lnTo>
                              <a:lnTo>
                                <a:pt x="2268" y="118"/>
                              </a:lnTo>
                              <a:lnTo>
                                <a:pt x="2386" y="118"/>
                              </a:lnTo>
                              <a:lnTo>
                                <a:pt x="9289" y="118"/>
                              </a:lnTo>
                              <a:lnTo>
                                <a:pt x="9289" y="89"/>
                              </a:lnTo>
                              <a:close/>
                              <a:moveTo>
                                <a:pt x="9289" y="0"/>
                              </a:moveTo>
                              <a:lnTo>
                                <a:pt x="2386" y="0"/>
                              </a:lnTo>
                              <a:lnTo>
                                <a:pt x="2268" y="0"/>
                              </a:lnTo>
                              <a:lnTo>
                                <a:pt x="2268" y="60"/>
                              </a:lnTo>
                              <a:lnTo>
                                <a:pt x="2386" y="60"/>
                              </a:lnTo>
                              <a:lnTo>
                                <a:pt x="9289" y="60"/>
                              </a:lnTo>
                              <a:lnTo>
                                <a:pt x="9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75BA" id="AutoShape 2" o:spid="_x0000_s1026" style="position:absolute;margin-left:0;margin-top:12.95pt;width:464.5pt;height:5.9pt;z-index:-157281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290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" path="m2268,89l,89r,29l2268,118r,-29xm2268,l,,,60r2268,l2268,xm9289,89r-6903,l2268,89r,29l2386,118r6903,l9289,89xm9289,l2386,,2268,r,60l2386,60r6903,l9289,xe" fillcolor="green" stroked="f">
                <v:path arrowok="t" o:connecttype="custom" o:connectlocs="1440180,188595;0,188595;0,207010;1440180,207010;1440180,188595;1440180,132080;0,132080;0,170180;1440180,170180;1440180,132080;5898515,188595;1515110,188595;1440180,188595;1440180,207010;1515110,207010;5898515,207010;5898515,188595;5898515,132080;1515110,132080;1440180,132080;1440180,170180;1515110,170180;5898515,170180;5898515,132080" o:connectangles="0,0,0,0,0,0,0,0,0,0,0,0,0,0,0,0,0,0,0,0,0,0,0,0"/>
                <w10:wrap type="topAndBottom" anchorx="margin"/>
              </v:shape>
            </w:pict>
          </mc:Fallback>
        </mc:AlternateContent>
      </w:r>
    </w:p>
    <w:p w:rsidR="008066F9" w:rsidRDefault="008066F9" w:rsidP="00102D8E">
      <w:pPr>
        <w:spacing w:line="159" w:lineRule="exact"/>
        <w:ind w:right="627"/>
        <w:rPr>
          <w:sz w:val="20"/>
          <w:szCs w:val="24"/>
        </w:rPr>
      </w:pPr>
    </w:p>
    <w:p w:rsidR="00D110AB" w:rsidRDefault="008066F9" w:rsidP="00102D8E">
      <w:pPr>
        <w:spacing w:line="159" w:lineRule="exact"/>
        <w:ind w:right="627"/>
        <w:rPr>
          <w:rFonts w:ascii="Tahoma" w:hAnsi="Tahoma"/>
          <w:sz w:val="16"/>
        </w:rPr>
      </w:pPr>
      <w:r>
        <w:rPr>
          <w:sz w:val="20"/>
          <w:szCs w:val="24"/>
        </w:rPr>
        <w:t xml:space="preserve">                                                                          </w:t>
      </w:r>
      <w:r w:rsidR="000C3E4B">
        <w:rPr>
          <w:rFonts w:ascii="Tahoma" w:hAnsi="Tahoma"/>
          <w:sz w:val="16"/>
        </w:rPr>
        <w:t>Av.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7 de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Setembro,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2557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–Nossa</w:t>
      </w:r>
      <w:r w:rsidR="000C3E4B">
        <w:rPr>
          <w:rFonts w:ascii="Tahoma" w:hAnsi="Tahoma"/>
          <w:spacing w:val="-4"/>
          <w:sz w:val="16"/>
        </w:rPr>
        <w:t xml:space="preserve"> </w:t>
      </w:r>
      <w:r w:rsidR="000C3E4B">
        <w:rPr>
          <w:rFonts w:ascii="Tahoma" w:hAnsi="Tahoma"/>
          <w:sz w:val="16"/>
        </w:rPr>
        <w:t>Sra.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das</w:t>
      </w:r>
      <w:r w:rsidR="000C3E4B">
        <w:rPr>
          <w:rFonts w:ascii="Tahoma" w:hAnsi="Tahoma"/>
          <w:spacing w:val="-1"/>
          <w:sz w:val="16"/>
        </w:rPr>
        <w:t xml:space="preserve"> </w:t>
      </w:r>
      <w:r w:rsidR="000C3E4B">
        <w:rPr>
          <w:rFonts w:ascii="Tahoma" w:hAnsi="Tahoma"/>
          <w:sz w:val="16"/>
        </w:rPr>
        <w:t>Graças</w:t>
      </w:r>
      <w:r w:rsidR="000C3E4B">
        <w:rPr>
          <w:rFonts w:ascii="Tahoma" w:hAnsi="Tahoma"/>
          <w:spacing w:val="-3"/>
          <w:sz w:val="16"/>
        </w:rPr>
        <w:t xml:space="preserve"> </w:t>
      </w:r>
      <w:r w:rsidR="000C3E4B">
        <w:rPr>
          <w:rFonts w:ascii="Tahoma" w:hAnsi="Tahoma"/>
          <w:sz w:val="16"/>
        </w:rPr>
        <w:t>-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Porto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Velho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– RO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-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76.804-141</w:t>
      </w:r>
    </w:p>
    <w:p w:rsidR="00D110AB" w:rsidRDefault="000C3E4B">
      <w:pPr>
        <w:spacing w:line="194" w:lineRule="exact"/>
        <w:ind w:right="627"/>
        <w:jc w:val="right"/>
        <w:rPr>
          <w:rFonts w:ascii="Tahoma"/>
          <w:sz w:val="17"/>
        </w:rPr>
      </w:pPr>
      <w:r>
        <w:rPr>
          <w:rFonts w:ascii="Tahoma"/>
          <w:spacing w:val="-1"/>
          <w:w w:val="95"/>
          <w:sz w:val="17"/>
        </w:rPr>
        <w:t>Fone:</w:t>
      </w:r>
      <w:r>
        <w:rPr>
          <w:rFonts w:ascii="Tahoma"/>
          <w:spacing w:val="-7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(69)</w:t>
      </w:r>
      <w:r>
        <w:rPr>
          <w:rFonts w:ascii="Tahoma"/>
          <w:spacing w:val="-9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3216-9420</w:t>
      </w:r>
      <w:r>
        <w:rPr>
          <w:rFonts w:ascii="Tahoma"/>
          <w:spacing w:val="-6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e</w:t>
      </w:r>
      <w:r>
        <w:rPr>
          <w:rFonts w:ascii="Tahoma"/>
          <w:spacing w:val="-10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3216-9421</w:t>
      </w:r>
    </w:p>
    <w:p w:rsidR="00D110AB" w:rsidRDefault="008A4413">
      <w:pPr>
        <w:spacing w:line="200" w:lineRule="exact"/>
        <w:ind w:right="630"/>
        <w:jc w:val="right"/>
        <w:rPr>
          <w:rFonts w:ascii="Tahoma"/>
          <w:sz w:val="17"/>
        </w:rPr>
      </w:pPr>
      <w:hyperlink r:id="rId8">
        <w:r w:rsidR="000C3E4B">
          <w:rPr>
            <w:rFonts w:ascii="Tahoma"/>
            <w:sz w:val="17"/>
            <w:u w:val="single"/>
          </w:rPr>
          <w:t>www.iperon.ro.gov.br</w:t>
        </w:r>
      </w:hyperlink>
    </w:p>
    <w:sectPr w:rsidR="00D110AB" w:rsidSect="008066F9">
      <w:type w:val="continuous"/>
      <w:pgSz w:w="11910" w:h="16850"/>
      <w:pgMar w:top="142" w:right="57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AB"/>
    <w:rsid w:val="000C3E4B"/>
    <w:rsid w:val="00102D8E"/>
    <w:rsid w:val="002E0E70"/>
    <w:rsid w:val="003C7849"/>
    <w:rsid w:val="00467405"/>
    <w:rsid w:val="004B090D"/>
    <w:rsid w:val="00604BDE"/>
    <w:rsid w:val="006119F6"/>
    <w:rsid w:val="008066F9"/>
    <w:rsid w:val="008A4413"/>
    <w:rsid w:val="0095500E"/>
    <w:rsid w:val="00A40950"/>
    <w:rsid w:val="00D110AB"/>
    <w:rsid w:val="00D14D8F"/>
    <w:rsid w:val="00D64691"/>
    <w:rsid w:val="00E058D9"/>
    <w:rsid w:val="00F8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00DC"/>
  <w15:docId w15:val="{BCCBA4FC-E7FC-411D-8D02-2D3FF71F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066F9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ron.ro.gov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CORREIA DE OLIVEIRA</dc:creator>
  <cp:lastModifiedBy>ALEXANDRA CORREIA DE OLIVEIRA</cp:lastModifiedBy>
  <cp:revision>3</cp:revision>
  <dcterms:created xsi:type="dcterms:W3CDTF">2022-05-04T22:46:00Z</dcterms:created>
  <dcterms:modified xsi:type="dcterms:W3CDTF">2022-11-06T20:44:00Z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2022-02-02T00:00:00Z</vt:filetime>
  </property>
</Properties>
</file>